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7F01213C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</w:t>
      </w:r>
      <w:r w:rsidR="00B32199">
        <w:rPr>
          <w:rFonts w:ascii="Times New Roman" w:hAnsi="Times New Roman"/>
          <w:b/>
          <w:sz w:val="28"/>
          <w:szCs w:val="28"/>
        </w:rPr>
        <w:t xml:space="preserve"> 284-7</w:t>
      </w:r>
      <w:r w:rsidR="00E63B78">
        <w:rPr>
          <w:rFonts w:ascii="Times New Roman" w:hAnsi="Times New Roman"/>
          <w:b/>
          <w:sz w:val="28"/>
          <w:szCs w:val="28"/>
        </w:rPr>
        <w:t xml:space="preserve"> от 1</w:t>
      </w:r>
      <w:r w:rsidR="00B32199">
        <w:rPr>
          <w:rFonts w:ascii="Times New Roman" w:hAnsi="Times New Roman"/>
          <w:b/>
          <w:sz w:val="28"/>
          <w:szCs w:val="28"/>
        </w:rPr>
        <w:t>6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B32199">
        <w:rPr>
          <w:rFonts w:ascii="Times New Roman" w:hAnsi="Times New Roman"/>
          <w:b/>
          <w:sz w:val="28"/>
          <w:szCs w:val="28"/>
        </w:rPr>
        <w:t>2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B32199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32199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B32199">
        <w:rPr>
          <w:rFonts w:ascii="Times New Roman" w:hAnsi="Times New Roman"/>
          <w:b/>
          <w:sz w:val="28"/>
          <w:szCs w:val="28"/>
        </w:rPr>
        <w:t>5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9E95B0" w14:textId="4EDFFC13" w:rsidR="004D2E68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74F3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FC7F9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FC7F9F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3г.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3446980B" w14:textId="5F30158C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B32199">
        <w:rPr>
          <w:rFonts w:ascii="Times New Roman" w:hAnsi="Times New Roman"/>
          <w:bCs/>
          <w:sz w:val="28"/>
          <w:szCs w:val="28"/>
        </w:rPr>
        <w:t xml:space="preserve"> 284-7</w:t>
      </w:r>
      <w:r w:rsidR="00096A83">
        <w:rPr>
          <w:rFonts w:ascii="Times New Roman" w:hAnsi="Times New Roman"/>
          <w:bCs/>
          <w:sz w:val="28"/>
          <w:szCs w:val="28"/>
        </w:rPr>
        <w:t xml:space="preserve"> от 1</w:t>
      </w:r>
      <w:r w:rsidR="00B32199">
        <w:rPr>
          <w:rFonts w:ascii="Times New Roman" w:hAnsi="Times New Roman"/>
          <w:bCs/>
          <w:sz w:val="28"/>
          <w:szCs w:val="28"/>
        </w:rPr>
        <w:t>6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B32199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B32199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3219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B3219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28A4388B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FC7F9F">
        <w:rPr>
          <w:rFonts w:ascii="Times New Roman" w:hAnsi="Times New Roman"/>
          <w:sz w:val="28"/>
          <w:szCs w:val="28"/>
        </w:rPr>
        <w:t>18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E863B7">
        <w:rPr>
          <w:rFonts w:ascii="Times New Roman" w:hAnsi="Times New Roman"/>
          <w:sz w:val="28"/>
          <w:szCs w:val="28"/>
        </w:rPr>
        <w:t>0</w:t>
      </w:r>
      <w:r w:rsidR="00FC7F9F">
        <w:rPr>
          <w:rFonts w:ascii="Times New Roman" w:hAnsi="Times New Roman"/>
          <w:sz w:val="28"/>
          <w:szCs w:val="28"/>
        </w:rPr>
        <w:t>8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E863B7">
        <w:rPr>
          <w:rFonts w:ascii="Times New Roman" w:hAnsi="Times New Roman"/>
          <w:sz w:val="28"/>
          <w:szCs w:val="28"/>
        </w:rPr>
        <w:t>3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FC7F9F">
        <w:rPr>
          <w:rFonts w:ascii="Times New Roman" w:hAnsi="Times New Roman"/>
          <w:sz w:val="28"/>
          <w:szCs w:val="28"/>
        </w:rPr>
        <w:t>2633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E863B7">
        <w:rPr>
          <w:rFonts w:ascii="Times New Roman" w:hAnsi="Times New Roman"/>
          <w:sz w:val="28"/>
          <w:szCs w:val="28"/>
        </w:rPr>
        <w:t>3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FC7F9F">
        <w:rPr>
          <w:rFonts w:ascii="Times New Roman" w:hAnsi="Times New Roman"/>
          <w:sz w:val="28"/>
          <w:szCs w:val="28"/>
        </w:rPr>
        <w:t>августе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</w:t>
      </w:r>
      <w:r w:rsidR="00E863B7">
        <w:rPr>
          <w:rFonts w:ascii="Times New Roman" w:hAnsi="Times New Roman"/>
          <w:bCs/>
          <w:sz w:val="28"/>
          <w:szCs w:val="28"/>
        </w:rPr>
        <w:t xml:space="preserve"> 284-7 от 16.12.2022 года «О бюджете Дубровского муниципального района Брянской области</w:t>
      </w:r>
      <w:r w:rsidR="00E863B7">
        <w:rPr>
          <w:rFonts w:ascii="Times New Roman" w:hAnsi="Times New Roman"/>
          <w:sz w:val="28"/>
          <w:szCs w:val="28"/>
        </w:rPr>
        <w:t xml:space="preserve"> </w:t>
      </w:r>
      <w:r w:rsidR="00E863B7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</w:t>
      </w:r>
      <w:r w:rsidR="00D64C22">
        <w:rPr>
          <w:rFonts w:ascii="Times New Roman" w:hAnsi="Times New Roman"/>
          <w:bCs/>
          <w:sz w:val="28"/>
          <w:szCs w:val="28"/>
        </w:rPr>
        <w:t>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7648445E" w14:textId="79FFF018" w:rsidR="00FC7F9F" w:rsidRPr="00FC7F9F" w:rsidRDefault="00FC7F9F" w:rsidP="00FC7F9F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2023 – 2025 годы корректируются следующим образом: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FC7F9F" w:rsidRPr="00FC7F9F" w14:paraId="1FB06669" w14:textId="77777777" w:rsidTr="001961F2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C6C1" w14:textId="77777777" w:rsidR="00FC7F9F" w:rsidRPr="00FC7F9F" w:rsidRDefault="00FC7F9F" w:rsidP="00FC7F9F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C7F9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B6A6" w14:textId="77777777" w:rsidR="00FC7F9F" w:rsidRPr="00FC7F9F" w:rsidRDefault="00FC7F9F" w:rsidP="00FC7F9F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7E4A8" w14:textId="77777777" w:rsidR="00FC7F9F" w:rsidRPr="00FC7F9F" w:rsidRDefault="00FC7F9F" w:rsidP="00FC7F9F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DFAB" w14:textId="77777777" w:rsidR="00FC7F9F" w:rsidRPr="00FC7F9F" w:rsidRDefault="00FC7F9F" w:rsidP="00FC7F9F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C7F9F" w:rsidRPr="00FC7F9F" w14:paraId="147BA210" w14:textId="77777777" w:rsidTr="001961F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81F7" w14:textId="77777777" w:rsidR="00FC7F9F" w:rsidRPr="00FC7F9F" w:rsidRDefault="00FC7F9F" w:rsidP="00FC7F9F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7C6EE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931 685,00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78F5E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41377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7F9F" w:rsidRPr="00FC7F9F" w14:paraId="6820ECB2" w14:textId="77777777" w:rsidTr="001961F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ED84" w14:textId="77777777" w:rsidR="00FC7F9F" w:rsidRPr="00FC7F9F" w:rsidRDefault="00FC7F9F" w:rsidP="00FC7F9F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D983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3 085 060,00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D5A64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AC6F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7F9F" w:rsidRPr="00FC7F9F" w14:paraId="0B8E9D97" w14:textId="77777777" w:rsidTr="001961F2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68B7" w14:textId="77777777" w:rsidR="00FC7F9F" w:rsidRPr="00FC7F9F" w:rsidRDefault="00FC7F9F" w:rsidP="00FC7F9F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F1E95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-2 153 375,00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4F566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71787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94073F5" w14:textId="77777777" w:rsidR="00FC7F9F" w:rsidRPr="00FC7F9F" w:rsidRDefault="00FC7F9F" w:rsidP="00FC7F9F">
      <w:pPr>
        <w:shd w:val="clear" w:color="auto" w:fill="FFFFFF"/>
        <w:spacing w:before="120" w:after="12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2E23B" w14:textId="3886A359" w:rsidR="00FC7F9F" w:rsidRPr="00FC7F9F" w:rsidRDefault="00FC7F9F" w:rsidP="00FC7F9F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2023 год увеличен на 931 685,00 рублей. Объем налоговых и неналоговых доходов на 2023 год не меняется. Объем безвозмездных поступлений на 2023 год увеличен на 931 685,00 рублей. </w:t>
      </w:r>
    </w:p>
    <w:p w14:paraId="131DBB77" w14:textId="6ABAF1FF" w:rsidR="00FC7F9F" w:rsidRPr="00FC7F9F" w:rsidRDefault="00FC7F9F" w:rsidP="00FC7F9F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2024 год не меняется.</w:t>
      </w:r>
    </w:p>
    <w:p w14:paraId="7940DA40" w14:textId="46197483" w:rsidR="00FC7F9F" w:rsidRDefault="00FC7F9F" w:rsidP="00FC7F9F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2025 год не меняется.</w:t>
      </w:r>
    </w:p>
    <w:p w14:paraId="1A7A8A42" w14:textId="77777777" w:rsidR="00FC7F9F" w:rsidRPr="00FC7F9F" w:rsidRDefault="00FC7F9F" w:rsidP="00FC7F9F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прогнозируемых доходов местного бюджета на 2023 год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2024 и 2025 годов</w:t>
      </w:r>
    </w:p>
    <w:p w14:paraId="6A16C3A4" w14:textId="77777777" w:rsidR="00FC7F9F" w:rsidRPr="00FC7F9F" w:rsidRDefault="00FC7F9F" w:rsidP="00FC7F9F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1"/>
        <w:gridCol w:w="2784"/>
        <w:gridCol w:w="1563"/>
        <w:gridCol w:w="1606"/>
        <w:gridCol w:w="1569"/>
      </w:tblGrid>
      <w:tr w:rsidR="00FC7F9F" w:rsidRPr="00FC7F9F" w14:paraId="2B037995" w14:textId="77777777" w:rsidTr="001961F2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73A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FC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FC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0E16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1671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CC96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60AC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FC7F9F" w:rsidRPr="00FC7F9F" w14:paraId="41417273" w14:textId="77777777" w:rsidTr="001961F2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0D77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5AE2" w14:textId="77777777" w:rsidR="00FC7F9F" w:rsidRPr="00FC7F9F" w:rsidRDefault="00FC7F9F" w:rsidP="00FC7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62F8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931 685,00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C040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3044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FC7F9F" w:rsidRPr="00FC7F9F" w14:paraId="403EDF24" w14:textId="77777777" w:rsidTr="001961F2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8624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2 02 00000 00 0000 000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B6D3" w14:textId="77777777" w:rsidR="00FC7F9F" w:rsidRPr="00FC7F9F" w:rsidRDefault="00FC7F9F" w:rsidP="00FC7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626A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931 685,00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6B54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41CA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FC7F9F" w:rsidRPr="00FC7F9F" w14:paraId="2C4481CA" w14:textId="77777777" w:rsidTr="001961F2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2C1D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2BAD" w14:textId="77777777" w:rsidR="00FC7F9F" w:rsidRPr="00FC7F9F" w:rsidRDefault="00FC7F9F" w:rsidP="00FC7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6F33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931 685,00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F22F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DC2E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FC7F9F" w:rsidRPr="00FC7F9F" w14:paraId="3442EBFE" w14:textId="77777777" w:rsidTr="001961F2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FB3F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8A0F" w14:textId="77777777" w:rsidR="00FC7F9F" w:rsidRPr="00FC7F9F" w:rsidRDefault="00FC7F9F" w:rsidP="00FC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4A0E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105 320,00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9E14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3870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C7F9F" w:rsidRPr="00FC7F9F" w14:paraId="28549D01" w14:textId="77777777" w:rsidTr="001961F2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37CF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AD15" w14:textId="77777777" w:rsidR="00FC7F9F" w:rsidRPr="00FC7F9F" w:rsidRDefault="00FC7F9F" w:rsidP="00FC7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D0E8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826 365,00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F253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5424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FC7F9F" w:rsidRPr="00FC7F9F" w14:paraId="3B8F12E9" w14:textId="77777777" w:rsidTr="001961F2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047B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C9B6" w14:textId="77777777" w:rsidR="00FC7F9F" w:rsidRPr="00FC7F9F" w:rsidRDefault="00FC7F9F" w:rsidP="00FC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1B96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826 365,00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4CD7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BDFA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C7F9F" w:rsidRPr="00FC7F9F" w14:paraId="451A19B7" w14:textId="77777777" w:rsidTr="001961F2">
        <w:trPr>
          <w:trHeight w:val="255"/>
        </w:trPr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54E7B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BCB8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931 685,00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B862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63C3" w14:textId="77777777" w:rsidR="00FC7F9F" w:rsidRPr="00FC7F9F" w:rsidRDefault="00FC7F9F" w:rsidP="00FC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7F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0A2E5216" w14:textId="77777777" w:rsidR="00E863B7" w:rsidRPr="00E863B7" w:rsidRDefault="00E863B7" w:rsidP="00E863B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171B7" w14:textId="17D48C67" w:rsidR="00FC7F9F" w:rsidRPr="00FC7F9F" w:rsidRDefault="00FC7F9F" w:rsidP="00FC7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местного бюджета на 2023 </w:t>
      </w:r>
      <w:r w:rsidR="008F3659"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увеличена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931 685,00 рублей.</w:t>
      </w:r>
    </w:p>
    <w:p w14:paraId="37B44CE0" w14:textId="24759BA0" w:rsidR="00FC7F9F" w:rsidRPr="00FC7F9F" w:rsidRDefault="00FC7F9F" w:rsidP="00FC7F9F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поступления, формирующие доходную часть местного бюджета на 2023 год </w:t>
      </w:r>
      <w:r w:rsidR="008F3659"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931 685,00 рублей, в том числе:</w:t>
      </w:r>
    </w:p>
    <w:p w14:paraId="1AF60D96" w14:textId="77777777" w:rsidR="00FC7F9F" w:rsidRPr="00FC7F9F" w:rsidRDefault="00FC7F9F" w:rsidP="00FC7F9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C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увеличения прочих субсидий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105 320,00</w:t>
      </w:r>
      <w:r w:rsidRPr="00FC7F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развитие материально-технической базы муниципальных образовательных организаций в сфере физической культуры и спорта для МБУ ДО «Дубровская спортивная школа.</w:t>
      </w:r>
    </w:p>
    <w:p w14:paraId="6C73EFA8" w14:textId="77777777" w:rsidR="00FC7F9F" w:rsidRPr="00FC7F9F" w:rsidRDefault="00FC7F9F" w:rsidP="00FC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за счет увеличения прочих межбюджетных трансфертов</w:t>
      </w:r>
      <w:r w:rsidRPr="00FC7F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бюджетам муниципальных районов в размере 826 365,00 рублей, в том числе:</w:t>
      </w:r>
    </w:p>
    <w:p w14:paraId="36BDFAC4" w14:textId="00E45365" w:rsidR="00FC7F9F" w:rsidRPr="00FC7F9F" w:rsidRDefault="00FC7F9F" w:rsidP="00FC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показателей деятельности органов исполнительной власти субъектов Российской Федерации в размере 802 615,00 рублей;</w:t>
      </w:r>
    </w:p>
    <w:p w14:paraId="7DE495B4" w14:textId="7AE9C899" w:rsidR="00FC7F9F" w:rsidRPr="00FC7F9F" w:rsidRDefault="00FC7F9F" w:rsidP="00FC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проектов межевания земельных участков и проведение кадастровых работ в размере 23 750,00 рублей.</w:t>
      </w:r>
    </w:p>
    <w:p w14:paraId="455011C0" w14:textId="4C97CB43" w:rsidR="00FC7F9F" w:rsidRPr="00FC7F9F" w:rsidRDefault="00FC7F9F" w:rsidP="00FC7F9F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2024 год, не менялись.</w:t>
      </w:r>
    </w:p>
    <w:p w14:paraId="51D8FE02" w14:textId="37DE5925" w:rsidR="00E863B7" w:rsidRPr="00E863B7" w:rsidRDefault="00FC7F9F" w:rsidP="008F3659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2025 год, не менялись.</w:t>
      </w:r>
    </w:p>
    <w:p w14:paraId="0DFB153C" w14:textId="4D78976B" w:rsidR="00E603B6" w:rsidRPr="003F41F5" w:rsidRDefault="00E603B6" w:rsidP="003F41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Общий объем расходной части бюджета на 202</w:t>
      </w:r>
      <w:r w:rsidR="00E863B7">
        <w:rPr>
          <w:rFonts w:ascii="Times New Roman" w:hAnsi="Times New Roman" w:cs="Times New Roman"/>
          <w:sz w:val="28"/>
          <w:szCs w:val="28"/>
        </w:rPr>
        <w:t>3</w:t>
      </w:r>
      <w:r w:rsidRPr="0047187F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8500986,69</w:t>
      </w:r>
      <w:r w:rsidR="00154871" w:rsidRPr="004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87F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5DA1B608" w14:textId="0F3D88BB" w:rsidR="0047187F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Корректировка расходной части бюджета на 202</w:t>
      </w:r>
      <w:r w:rsidR="00E863B7">
        <w:rPr>
          <w:rFonts w:ascii="Times New Roman" w:hAnsi="Times New Roman" w:cs="Times New Roman"/>
          <w:sz w:val="28"/>
          <w:szCs w:val="28"/>
        </w:rPr>
        <w:t>3</w:t>
      </w:r>
      <w:r w:rsidRPr="0047187F">
        <w:rPr>
          <w:rFonts w:ascii="Times New Roman" w:hAnsi="Times New Roman" w:cs="Times New Roman"/>
          <w:sz w:val="28"/>
          <w:szCs w:val="28"/>
        </w:rPr>
        <w:t xml:space="preserve"> – 202</w:t>
      </w:r>
      <w:r w:rsidR="00E863B7">
        <w:rPr>
          <w:rFonts w:ascii="Times New Roman" w:hAnsi="Times New Roman" w:cs="Times New Roman"/>
          <w:sz w:val="28"/>
          <w:szCs w:val="28"/>
        </w:rPr>
        <w:t>5</w:t>
      </w:r>
      <w:r w:rsidRPr="0047187F">
        <w:rPr>
          <w:rFonts w:ascii="Times New Roman" w:hAnsi="Times New Roman" w:cs="Times New Roman"/>
          <w:sz w:val="28"/>
          <w:szCs w:val="28"/>
        </w:rPr>
        <w:t xml:space="preserve"> годы </w:t>
      </w:r>
      <w:r w:rsidR="004718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497C2D2" w14:textId="18757798" w:rsidR="006C11E2" w:rsidRPr="000E24A5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03B6" w:rsidRPr="0047187F">
        <w:rPr>
          <w:rFonts w:ascii="Times New Roman" w:hAnsi="Times New Roman" w:cs="Times New Roman"/>
          <w:sz w:val="28"/>
          <w:szCs w:val="28"/>
        </w:rPr>
        <w:t>представлена в прилагаемой таблице.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1E2"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6C11E2" w:rsidRPr="000E24A5" w14:paraId="1FFD3456" w14:textId="77777777" w:rsidTr="006222EC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61352964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43995CE2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587DDF2E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77777777" w:rsidR="006C11E2" w:rsidRPr="000E24A5" w:rsidRDefault="006C11E2" w:rsidP="005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2C473FF0" w:rsidR="006C11E2" w:rsidRPr="00415865" w:rsidRDefault="005960F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2464,2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7F9A11CD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02" w14:textId="7664BA1C" w:rsidR="00FB66D9" w:rsidRDefault="006A3E78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7AC" w14:textId="1B92B233" w:rsidR="00FB66D9" w:rsidRPr="000E24A5" w:rsidRDefault="008C6742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AFD3" w14:textId="5BB3AE1B" w:rsidR="00FB66D9" w:rsidRPr="000E24A5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812,1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049" w14:textId="0992F86C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A2C" w14:textId="665107E5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742" w:rsidRPr="000E24A5" w14:paraId="73E88C91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35F3" w14:textId="4026CC6B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9FF1" w14:textId="2335E3FA" w:rsidR="008C6742" w:rsidRDefault="008C6742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B359" w14:textId="25CD4E58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2C27" w14:textId="65ED0EF2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D7AB" w14:textId="5039A319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2EC" w:rsidRPr="000E24A5" w14:paraId="35CFC1BA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0D4E4EB2" w:rsidR="006222EC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C674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35AC752D" w:rsidR="006222EC" w:rsidRPr="000E24A5" w:rsidRDefault="008C6742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27370690" w:rsidR="006222EC" w:rsidRPr="000E24A5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12EAA782" w:rsidR="006222EC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6FB5A338" w:rsidR="006222EC" w:rsidRPr="000E24A5" w:rsidRDefault="006222E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A3E78" w:rsidRPr="000E24A5" w14:paraId="381F05E8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F9F" w14:textId="0AE73A0E" w:rsidR="006A3E78" w:rsidRPr="00E41EB7" w:rsidRDefault="006A3E78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BE9" w14:textId="2BB63CAB" w:rsidR="006A3E78" w:rsidRPr="00E41EB7" w:rsidRDefault="006A3E78" w:rsidP="006A3E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4AF2" w14:textId="7B9FFD07" w:rsidR="006A3E78" w:rsidRPr="00E41EB7" w:rsidRDefault="008C6742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C77" w14:textId="5F532596" w:rsidR="006A3E78" w:rsidRPr="00E41EB7" w:rsidRDefault="006A3E78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DB3" w14:textId="0BE61535" w:rsidR="006A3E78" w:rsidRPr="00E41EB7" w:rsidRDefault="006A3E78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C6742" w:rsidRPr="000E24A5" w14:paraId="44E96CE0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FA35" w14:textId="655C8904" w:rsidR="008C6742" w:rsidRDefault="008C6742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ABA0" w14:textId="3AC0B3E4" w:rsidR="008C6742" w:rsidRDefault="008C6742" w:rsidP="006A3E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1A4E" w14:textId="198C9618" w:rsidR="008C6742" w:rsidRDefault="008C6742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845,3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DB82" w14:textId="5296D9E5" w:rsidR="008C6742" w:rsidRDefault="008C6742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D469" w14:textId="71A14EEF" w:rsidR="008C6742" w:rsidRDefault="008C6742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960F9" w:rsidRPr="000E24A5" w14:paraId="2E033E74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E986" w14:textId="541D4141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BF94" w14:textId="75748F52" w:rsidR="005960F9" w:rsidRPr="005960F9" w:rsidRDefault="005960F9" w:rsidP="006A3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5B05" w14:textId="4C1918F5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A8E1" w14:textId="057C77C0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A650" w14:textId="024D30A9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960F9" w:rsidRPr="000E24A5" w14:paraId="7AD25089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DCEC" w14:textId="5378AA57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FDE2" w14:textId="1C0D227D" w:rsidR="005960F9" w:rsidRPr="005960F9" w:rsidRDefault="005960F9" w:rsidP="006A3E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B121" w14:textId="378BA109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157,8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0A4B" w14:textId="30588A92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A7C8" w14:textId="6F1DC07D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960F9" w:rsidRPr="000E24A5" w14:paraId="608C6DEF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4B87" w14:textId="69E9A4A3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3E4D" w14:textId="354FB824" w:rsidR="005960F9" w:rsidRPr="005960F9" w:rsidRDefault="005960F9" w:rsidP="0059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FC05" w14:textId="4EEF61BB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57,2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22CF" w14:textId="7D5AB1CB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349F" w14:textId="27383AB5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960F9" w:rsidRPr="000E24A5" w14:paraId="6B73D4DE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9D9C" w14:textId="5DFD8CD9" w:rsidR="005960F9" w:rsidRP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4BAD" w14:textId="26A8AE4C" w:rsidR="005960F9" w:rsidRDefault="005960F9" w:rsidP="006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1C2B" w14:textId="112D4AA0" w:rsid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5BD0" w14:textId="49DA6E50" w:rsid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0B42" w14:textId="79CB61F6" w:rsidR="005960F9" w:rsidRDefault="005960F9" w:rsidP="006A3E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7BE6A1C4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A00" w14:textId="646C8E7B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21B" w14:textId="0BE8F937" w:rsidR="006222EC" w:rsidRPr="00E41EB7" w:rsidRDefault="006222EC" w:rsidP="006C11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B0CF" w14:textId="4B7F73FA" w:rsidR="006222EC" w:rsidRPr="00E41EB7" w:rsidRDefault="005960F9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EE95" w14:textId="66C10D36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DDB" w14:textId="7707C104" w:rsidR="006222EC" w:rsidRPr="00E41EB7" w:rsidRDefault="006222EC" w:rsidP="006C1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037B9547" w14:textId="77777777" w:rsidTr="006222EC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DC08" w14:textId="1E18C28B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F43F" w14:textId="1A2DDB70" w:rsidR="006222EC" w:rsidRPr="00E41EB7" w:rsidRDefault="006222EC" w:rsidP="00496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10D1" w14:textId="7C33005A" w:rsidR="006222EC" w:rsidRPr="00E41EB7" w:rsidRDefault="005960F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0C8C" w14:textId="1B535E3E" w:rsidR="006222EC" w:rsidRPr="00E41EB7" w:rsidRDefault="005960F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42E8" w14:textId="7A4E9C9B" w:rsidR="006222EC" w:rsidRPr="00E41EB7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222EC" w:rsidRPr="000E24A5" w14:paraId="65848D67" w14:textId="77777777" w:rsidTr="006222EC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285F" w14:textId="1103136D" w:rsidR="006222EC" w:rsidRPr="00336578" w:rsidRDefault="006222EC" w:rsidP="0059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8480" w14:textId="06AECEC3" w:rsidR="006222EC" w:rsidRPr="00336578" w:rsidRDefault="005960F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3085,1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0FC" w14:textId="352A60CD" w:rsidR="006222EC" w:rsidRPr="00336578" w:rsidRDefault="005960F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F42" w14:textId="74DF76BE" w:rsidR="006222EC" w:rsidRPr="00336578" w:rsidRDefault="006222E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bookmarkEnd w:id="0"/>
    <w:p w14:paraId="0DC882DD" w14:textId="79250D02" w:rsidR="00967EB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395"/>
        <w:gridCol w:w="1971"/>
      </w:tblGrid>
      <w:tr w:rsidR="00967EBE" w14:paraId="47BD88B0" w14:textId="77777777" w:rsidTr="006C6BC6">
        <w:tc>
          <w:tcPr>
            <w:tcW w:w="817" w:type="dxa"/>
          </w:tcPr>
          <w:p w14:paraId="451604D5" w14:textId="3E8DF7D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969" w:type="dxa"/>
          </w:tcPr>
          <w:p w14:paraId="78C42C7A" w14:textId="4EC443B8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14:paraId="18EB4101" w14:textId="244C46C9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95" w:type="dxa"/>
          </w:tcPr>
          <w:p w14:paraId="1429806F" w14:textId="6156782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</w:tcPr>
          <w:p w14:paraId="1730D73A" w14:textId="31142ACD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EBE" w14:paraId="2095CFC3" w14:textId="77777777" w:rsidTr="006C6BC6">
        <w:tc>
          <w:tcPr>
            <w:tcW w:w="817" w:type="dxa"/>
          </w:tcPr>
          <w:p w14:paraId="4D319FC1" w14:textId="3C6EAA63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03CA8476" w14:textId="6518A248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"Реализация отдельных полномочий Дубровского муниципального района Брянской области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</w:t>
            </w:r>
          </w:p>
        </w:tc>
        <w:tc>
          <w:tcPr>
            <w:tcW w:w="1701" w:type="dxa"/>
          </w:tcPr>
          <w:p w14:paraId="0B485213" w14:textId="4A9E6230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1377,4</w:t>
            </w:r>
          </w:p>
        </w:tc>
        <w:tc>
          <w:tcPr>
            <w:tcW w:w="1395" w:type="dxa"/>
          </w:tcPr>
          <w:p w14:paraId="70816702" w14:textId="639C211D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2F59BC33" w14:textId="64D469B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378C368C" w14:textId="77777777" w:rsidTr="006C6BC6">
        <w:tc>
          <w:tcPr>
            <w:tcW w:w="817" w:type="dxa"/>
          </w:tcPr>
          <w:p w14:paraId="2E504083" w14:textId="773AF0EE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969" w:type="dxa"/>
          </w:tcPr>
          <w:p w14:paraId="57C79ECE" w14:textId="1EDF2F5F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Дубровского муниципального района Брянской области            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</w:t>
            </w:r>
          </w:p>
        </w:tc>
        <w:tc>
          <w:tcPr>
            <w:tcW w:w="1701" w:type="dxa"/>
          </w:tcPr>
          <w:p w14:paraId="20242E0A" w14:textId="1C5315CF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395" w:type="dxa"/>
          </w:tcPr>
          <w:p w14:paraId="2706EA02" w14:textId="11F2BC50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4F4C274B" w14:textId="5A2CF992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6129C49B" w14:textId="77777777" w:rsidTr="006C6BC6">
        <w:tc>
          <w:tcPr>
            <w:tcW w:w="817" w:type="dxa"/>
          </w:tcPr>
          <w:p w14:paraId="19156B95" w14:textId="04F0EAA5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65CCFAFC" w14:textId="45DDBED7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и сохранение </w:t>
            </w:r>
            <w:r w:rsidR="00C03ED3" w:rsidRPr="006C6BC6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муниципального района Брянской области                                      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</w:t>
            </w:r>
          </w:p>
        </w:tc>
        <w:tc>
          <w:tcPr>
            <w:tcW w:w="1701" w:type="dxa"/>
          </w:tcPr>
          <w:p w14:paraId="03C576CF" w14:textId="2057AF33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395" w:type="dxa"/>
          </w:tcPr>
          <w:p w14:paraId="496B8DD5" w14:textId="39E9AEAE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3E2D0BC8" w14:textId="70A520F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BC6" w14:paraId="7C299314" w14:textId="77777777" w:rsidTr="006C6BC6">
        <w:tc>
          <w:tcPr>
            <w:tcW w:w="4786" w:type="dxa"/>
            <w:gridSpan w:val="2"/>
          </w:tcPr>
          <w:p w14:paraId="30C6A765" w14:textId="1AB71C76" w:rsidR="006C6BC6" w:rsidRPr="00C03ED3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14:paraId="5010A834" w14:textId="670B2F91" w:rsidR="006C6BC6" w:rsidRPr="00C03ED3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2282,4</w:t>
            </w:r>
          </w:p>
        </w:tc>
        <w:tc>
          <w:tcPr>
            <w:tcW w:w="1395" w:type="dxa"/>
          </w:tcPr>
          <w:p w14:paraId="2A11BCEA" w14:textId="7B0167C2" w:rsidR="006C6BC6" w:rsidRPr="00C03ED3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058937AD" w14:textId="01B4FC82" w:rsidR="006C6BC6" w:rsidRPr="00C03ED3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1D710183" w14:textId="77777777" w:rsidR="00967EBE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8A055" w14:textId="77777777" w:rsidR="008E79CD" w:rsidRPr="008E79CD" w:rsidRDefault="008E79CD" w:rsidP="008E79C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3, 4, 5 дополнены приложениями 3.2, 4.2 и 5.2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8E7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78A9ED4" w14:textId="77777777" w:rsidR="008E79CD" w:rsidRPr="008E79CD" w:rsidRDefault="008E79CD" w:rsidP="008E79C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бюджета Дубровского муниципального района Брянской области на 2023 год включены частично остатки денежных средств бюджета на 01.01.2023 года в сумме 2 153 375,00 рублей. Нераспределенный остаток – 3 918 126,05 рублей.</w:t>
      </w:r>
    </w:p>
    <w:p w14:paraId="3BFBF545" w14:textId="24F0129D" w:rsidR="008E79CD" w:rsidRPr="008E79CD" w:rsidRDefault="008E79CD" w:rsidP="008E79CD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изменения отражены в приложении 7.2 «Источники внутреннего финансирования дефицита бюджета   Дубровского муниципального района Брянской области на 2023 год и на плановый период 2024 и 2025 годов».</w:t>
      </w:r>
    </w:p>
    <w:p w14:paraId="0C28ED37" w14:textId="3C51C625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CD">
        <w:rPr>
          <w:rFonts w:ascii="Times New Roman" w:hAnsi="Times New Roman" w:cs="Times New Roman"/>
          <w:sz w:val="28"/>
          <w:szCs w:val="28"/>
        </w:rPr>
        <w:t>В Решение</w:t>
      </w:r>
      <w:r w:rsidRPr="008E79CD">
        <w:rPr>
          <w:rFonts w:ascii="Times New Roman" w:hAnsi="Times New Roman" w:cs="Times New Roman"/>
          <w:sz w:val="28"/>
          <w:szCs w:val="28"/>
        </w:rPr>
        <w:t xml:space="preserve"> </w:t>
      </w:r>
      <w:r w:rsidRPr="008E79CD">
        <w:rPr>
          <w:rFonts w:ascii="Times New Roman" w:hAnsi="Times New Roman" w:cs="Times New Roman"/>
          <w:sz w:val="28"/>
          <w:szCs w:val="28"/>
        </w:rPr>
        <w:t>Дубровского районного</w:t>
      </w:r>
      <w:r w:rsidRPr="008E79CD">
        <w:rPr>
          <w:rFonts w:ascii="Times New Roman" w:hAnsi="Times New Roman" w:cs="Times New Roman"/>
          <w:sz w:val="28"/>
          <w:szCs w:val="28"/>
        </w:rPr>
        <w:t xml:space="preserve"> Совета народных </w:t>
      </w:r>
      <w:r w:rsidRPr="008E79CD">
        <w:rPr>
          <w:rFonts w:ascii="Times New Roman" w:hAnsi="Times New Roman" w:cs="Times New Roman"/>
          <w:sz w:val="28"/>
          <w:szCs w:val="28"/>
        </w:rPr>
        <w:t>депутатов от</w:t>
      </w:r>
      <w:r w:rsidRPr="008E79CD">
        <w:rPr>
          <w:rFonts w:ascii="Times New Roman" w:hAnsi="Times New Roman" w:cs="Times New Roman"/>
          <w:sz w:val="28"/>
          <w:szCs w:val="28"/>
        </w:rPr>
        <w:t xml:space="preserve"> 16.12.2022 года № 284-</w:t>
      </w:r>
      <w:r w:rsidRPr="008E79CD">
        <w:rPr>
          <w:rFonts w:ascii="Times New Roman" w:hAnsi="Times New Roman" w:cs="Times New Roman"/>
          <w:sz w:val="28"/>
          <w:szCs w:val="28"/>
        </w:rPr>
        <w:t>7 «</w:t>
      </w:r>
      <w:r w:rsidRPr="008E79CD">
        <w:rPr>
          <w:rFonts w:ascii="Times New Roman" w:hAnsi="Times New Roman" w:cs="Times New Roman"/>
          <w:sz w:val="28"/>
          <w:szCs w:val="28"/>
        </w:rPr>
        <w:t xml:space="preserve">О бюджете Дубровского муниципального района Брянской области на 2023 год и </w:t>
      </w:r>
      <w:r w:rsidRPr="008E79CD">
        <w:rPr>
          <w:rFonts w:ascii="Times New Roman" w:hAnsi="Times New Roman" w:cs="Times New Roman"/>
          <w:sz w:val="28"/>
          <w:szCs w:val="28"/>
        </w:rPr>
        <w:t>на плановый</w:t>
      </w:r>
      <w:r w:rsidRPr="008E79CD">
        <w:rPr>
          <w:rFonts w:ascii="Times New Roman" w:hAnsi="Times New Roman" w:cs="Times New Roman"/>
          <w:sz w:val="28"/>
          <w:szCs w:val="28"/>
        </w:rPr>
        <w:t xml:space="preserve"> период 2024 и 2025 годов» внести следующие изменения:</w:t>
      </w:r>
    </w:p>
    <w:p w14:paraId="1921091C" w14:textId="7E66D3D3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8E79CD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8E79CD">
        <w:rPr>
          <w:rFonts w:ascii="Times New Roman" w:hAnsi="Times New Roman" w:cs="Times New Roman"/>
          <w:sz w:val="28"/>
          <w:szCs w:val="28"/>
        </w:rPr>
        <w:t>1 абзаце</w:t>
      </w:r>
      <w:r w:rsidRPr="008E79CD">
        <w:rPr>
          <w:rFonts w:ascii="Times New Roman" w:hAnsi="Times New Roman" w:cs="Times New Roman"/>
          <w:sz w:val="28"/>
          <w:szCs w:val="28"/>
        </w:rPr>
        <w:t xml:space="preserve"> втором цифры «411 673 621,43» заменить цифрами «412 605 306,43»;</w:t>
      </w:r>
    </w:p>
    <w:p w14:paraId="23673E81" w14:textId="2D3D4C9F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8E79CD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8E79CD">
        <w:rPr>
          <w:rFonts w:ascii="Times New Roman" w:hAnsi="Times New Roman" w:cs="Times New Roman"/>
          <w:sz w:val="28"/>
          <w:szCs w:val="28"/>
        </w:rPr>
        <w:t>1 абзаце</w:t>
      </w:r>
      <w:r w:rsidRPr="008E79CD">
        <w:rPr>
          <w:rFonts w:ascii="Times New Roman" w:hAnsi="Times New Roman" w:cs="Times New Roman"/>
          <w:sz w:val="28"/>
          <w:szCs w:val="28"/>
        </w:rPr>
        <w:t xml:space="preserve"> третьем цифры «414 277 373,11» заменить цифрами «417 362 433,11»;</w:t>
      </w:r>
    </w:p>
    <w:p w14:paraId="4AD5B1B4" w14:textId="06346A2B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Pr="008E79CD">
        <w:rPr>
          <w:rFonts w:ascii="Times New Roman" w:hAnsi="Times New Roman" w:cs="Times New Roman"/>
          <w:sz w:val="28"/>
          <w:szCs w:val="28"/>
        </w:rPr>
        <w:t xml:space="preserve">в пункте 1 в абзаце четвертом цифры «2 603 751,68» заменить </w:t>
      </w:r>
      <w:r w:rsidRPr="008E79CD">
        <w:rPr>
          <w:rFonts w:ascii="Times New Roman" w:hAnsi="Times New Roman" w:cs="Times New Roman"/>
          <w:sz w:val="28"/>
          <w:szCs w:val="28"/>
        </w:rPr>
        <w:t>цифрами «</w:t>
      </w:r>
      <w:r w:rsidRPr="008E79CD">
        <w:rPr>
          <w:rFonts w:ascii="Times New Roman" w:hAnsi="Times New Roman" w:cs="Times New Roman"/>
          <w:sz w:val="28"/>
          <w:szCs w:val="28"/>
        </w:rPr>
        <w:t>4 757 126,68»;</w:t>
      </w:r>
    </w:p>
    <w:p w14:paraId="030F343D" w14:textId="75957BAB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8E79CD">
        <w:rPr>
          <w:rFonts w:ascii="Times New Roman" w:hAnsi="Times New Roman" w:cs="Times New Roman"/>
          <w:sz w:val="28"/>
          <w:szCs w:val="28"/>
        </w:rPr>
        <w:t xml:space="preserve">в пункте 10 слова «на 2023 </w:t>
      </w:r>
      <w:r w:rsidRPr="008E79CD">
        <w:rPr>
          <w:rFonts w:ascii="Times New Roman" w:hAnsi="Times New Roman" w:cs="Times New Roman"/>
          <w:sz w:val="28"/>
          <w:szCs w:val="28"/>
        </w:rPr>
        <w:t>год в сумме</w:t>
      </w:r>
      <w:r w:rsidRPr="008E79CD">
        <w:rPr>
          <w:rFonts w:ascii="Times New Roman" w:hAnsi="Times New Roman" w:cs="Times New Roman"/>
          <w:sz w:val="28"/>
          <w:szCs w:val="28"/>
        </w:rPr>
        <w:t xml:space="preserve"> 285 622 621,43 рублей» заменить словами «на 2023 </w:t>
      </w:r>
      <w:r w:rsidRPr="008E79CD">
        <w:rPr>
          <w:rFonts w:ascii="Times New Roman" w:hAnsi="Times New Roman" w:cs="Times New Roman"/>
          <w:sz w:val="28"/>
          <w:szCs w:val="28"/>
        </w:rPr>
        <w:t>год в сумме</w:t>
      </w:r>
      <w:r w:rsidRPr="008E79CD">
        <w:rPr>
          <w:rFonts w:ascii="Times New Roman" w:hAnsi="Times New Roman" w:cs="Times New Roman"/>
          <w:sz w:val="28"/>
          <w:szCs w:val="28"/>
        </w:rPr>
        <w:t xml:space="preserve"> 286 554 306,43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53C692" w14:textId="0B7C7037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9CD">
        <w:rPr>
          <w:rFonts w:ascii="Times New Roman" w:hAnsi="Times New Roman" w:cs="Times New Roman"/>
          <w:sz w:val="28"/>
          <w:szCs w:val="28"/>
        </w:rPr>
        <w:t>Дополнить Решение приложением № 1.2 согласно приложению № 1 к настоящему Решению;</w:t>
      </w:r>
    </w:p>
    <w:p w14:paraId="1DF5DB03" w14:textId="23C97A76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9CD">
        <w:rPr>
          <w:rFonts w:ascii="Times New Roman" w:hAnsi="Times New Roman" w:cs="Times New Roman"/>
          <w:sz w:val="28"/>
          <w:szCs w:val="28"/>
        </w:rPr>
        <w:t xml:space="preserve">Дополнить Решение </w:t>
      </w:r>
      <w:r w:rsidRPr="008E79CD">
        <w:rPr>
          <w:rFonts w:ascii="Times New Roman" w:hAnsi="Times New Roman" w:cs="Times New Roman"/>
          <w:sz w:val="28"/>
          <w:szCs w:val="28"/>
        </w:rPr>
        <w:t>приложением №</w:t>
      </w:r>
      <w:r w:rsidRPr="008E79CD">
        <w:rPr>
          <w:rFonts w:ascii="Times New Roman" w:hAnsi="Times New Roman" w:cs="Times New Roman"/>
          <w:sz w:val="28"/>
          <w:szCs w:val="28"/>
        </w:rPr>
        <w:t xml:space="preserve"> 3.2 согласно приложению № 2 к настоящему Решению.</w:t>
      </w:r>
    </w:p>
    <w:p w14:paraId="7BDFB1F7" w14:textId="575F8C38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9CD">
        <w:rPr>
          <w:rFonts w:ascii="Times New Roman" w:hAnsi="Times New Roman" w:cs="Times New Roman"/>
          <w:sz w:val="28"/>
          <w:szCs w:val="28"/>
        </w:rPr>
        <w:t xml:space="preserve">Дополнить Решение </w:t>
      </w:r>
      <w:r w:rsidRPr="008E79CD">
        <w:rPr>
          <w:rFonts w:ascii="Times New Roman" w:hAnsi="Times New Roman" w:cs="Times New Roman"/>
          <w:sz w:val="28"/>
          <w:szCs w:val="28"/>
        </w:rPr>
        <w:t>приложением №</w:t>
      </w:r>
      <w:r w:rsidRPr="008E79CD">
        <w:rPr>
          <w:rFonts w:ascii="Times New Roman" w:hAnsi="Times New Roman" w:cs="Times New Roman"/>
          <w:sz w:val="28"/>
          <w:szCs w:val="28"/>
        </w:rPr>
        <w:t xml:space="preserve"> 4.2 согласно приложению № 3 к настоящему Решению;</w:t>
      </w:r>
    </w:p>
    <w:p w14:paraId="4FBB538E" w14:textId="32014781" w:rsidR="008E79CD" w:rsidRP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9CD">
        <w:rPr>
          <w:rFonts w:ascii="Times New Roman" w:hAnsi="Times New Roman" w:cs="Times New Roman"/>
          <w:sz w:val="28"/>
          <w:szCs w:val="28"/>
        </w:rPr>
        <w:t xml:space="preserve">Дополнить Решение </w:t>
      </w:r>
      <w:r w:rsidRPr="008E79CD">
        <w:rPr>
          <w:rFonts w:ascii="Times New Roman" w:hAnsi="Times New Roman" w:cs="Times New Roman"/>
          <w:sz w:val="28"/>
          <w:szCs w:val="28"/>
        </w:rPr>
        <w:t>приложением №</w:t>
      </w:r>
      <w:r w:rsidRPr="008E79CD">
        <w:rPr>
          <w:rFonts w:ascii="Times New Roman" w:hAnsi="Times New Roman" w:cs="Times New Roman"/>
          <w:sz w:val="28"/>
          <w:szCs w:val="28"/>
        </w:rPr>
        <w:t xml:space="preserve"> 5.2 согласно приложению № 4 к настоящему Решению;</w:t>
      </w:r>
    </w:p>
    <w:p w14:paraId="0199862B" w14:textId="69F001DF" w:rsidR="008E79CD" w:rsidRDefault="008E79CD" w:rsidP="008E79CD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9CD">
        <w:rPr>
          <w:rFonts w:ascii="Times New Roman" w:hAnsi="Times New Roman" w:cs="Times New Roman"/>
          <w:sz w:val="28"/>
          <w:szCs w:val="28"/>
        </w:rPr>
        <w:t xml:space="preserve">Дополнить Решение </w:t>
      </w:r>
      <w:r w:rsidRPr="008E79CD">
        <w:rPr>
          <w:rFonts w:ascii="Times New Roman" w:hAnsi="Times New Roman" w:cs="Times New Roman"/>
          <w:sz w:val="28"/>
          <w:szCs w:val="28"/>
        </w:rPr>
        <w:t>приложением №</w:t>
      </w:r>
      <w:r w:rsidRPr="008E79CD">
        <w:rPr>
          <w:rFonts w:ascii="Times New Roman" w:hAnsi="Times New Roman" w:cs="Times New Roman"/>
          <w:sz w:val="28"/>
          <w:szCs w:val="28"/>
        </w:rPr>
        <w:t xml:space="preserve"> 7.2 согласно приложению № 5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57E09E" w14:textId="36972448" w:rsidR="008E79CD" w:rsidRPr="008E79CD" w:rsidRDefault="008E79CD" w:rsidP="008E79C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</w:t>
      </w: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Дубровского</w:t>
      </w: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Дубровского муниципального района Брянской области на 2023 год и на плановый период 2024 и 2025 годов».  Скорректирована текстовая часть решения о бюджете в части основных характеристик бюджета,</w:t>
      </w:r>
      <w:r w:rsidRPr="008E79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муниципального дорожного </w:t>
      </w: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фонда, объема</w:t>
      </w: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трансфертов, получаемых из других бюджетов.</w:t>
      </w:r>
    </w:p>
    <w:p w14:paraId="03187D12" w14:textId="66EC25A7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</w:t>
      </w:r>
      <w:r w:rsidR="00C03ED3">
        <w:rPr>
          <w:rFonts w:ascii="Times New Roman" w:hAnsi="Times New Roman"/>
          <w:sz w:val="28"/>
          <w:szCs w:val="28"/>
        </w:rPr>
        <w:t>приложениях Проекта</w:t>
      </w:r>
      <w:r w:rsidR="00A2577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</w:t>
      </w:r>
      <w:r w:rsidR="00A257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A257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257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257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B77C5C5" w14:textId="52E89ACA" w:rsidR="0006369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>района.  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408718B7" w14:textId="372722BC" w:rsidR="00E22AE6" w:rsidRDefault="00E22AE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189C7" w14:textId="77777777" w:rsidR="008C31D1" w:rsidRDefault="008C31D1" w:rsidP="00783ADA">
      <w:pPr>
        <w:spacing w:after="0" w:line="240" w:lineRule="auto"/>
      </w:pPr>
      <w:r>
        <w:separator/>
      </w:r>
    </w:p>
  </w:endnote>
  <w:endnote w:type="continuationSeparator" w:id="0">
    <w:p w14:paraId="397AC467" w14:textId="77777777" w:rsidR="008C31D1" w:rsidRDefault="008C31D1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9DFD3" w14:textId="77777777" w:rsidR="008C31D1" w:rsidRDefault="008C31D1" w:rsidP="00783ADA">
      <w:pPr>
        <w:spacing w:after="0" w:line="240" w:lineRule="auto"/>
      </w:pPr>
      <w:r>
        <w:separator/>
      </w:r>
    </w:p>
  </w:footnote>
  <w:footnote w:type="continuationSeparator" w:id="0">
    <w:p w14:paraId="1F35C0D3" w14:textId="77777777" w:rsidR="008C31D1" w:rsidRDefault="008C31D1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5757"/>
    <w:rsid w:val="0008616B"/>
    <w:rsid w:val="00092957"/>
    <w:rsid w:val="00096A83"/>
    <w:rsid w:val="00096F7E"/>
    <w:rsid w:val="000C7F04"/>
    <w:rsid w:val="000E24A5"/>
    <w:rsid w:val="000E6C44"/>
    <w:rsid w:val="00105ECF"/>
    <w:rsid w:val="00112404"/>
    <w:rsid w:val="00114661"/>
    <w:rsid w:val="00122EF9"/>
    <w:rsid w:val="00132EC4"/>
    <w:rsid w:val="001452EA"/>
    <w:rsid w:val="00151664"/>
    <w:rsid w:val="00154871"/>
    <w:rsid w:val="00175232"/>
    <w:rsid w:val="00195656"/>
    <w:rsid w:val="001A5DA9"/>
    <w:rsid w:val="001A78DF"/>
    <w:rsid w:val="001D6B7D"/>
    <w:rsid w:val="00213CC3"/>
    <w:rsid w:val="002554FE"/>
    <w:rsid w:val="00272391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45F0C"/>
    <w:rsid w:val="00550480"/>
    <w:rsid w:val="00564CF3"/>
    <w:rsid w:val="00567A20"/>
    <w:rsid w:val="00584E92"/>
    <w:rsid w:val="00586C8E"/>
    <w:rsid w:val="005960F9"/>
    <w:rsid w:val="005A7E82"/>
    <w:rsid w:val="005F1151"/>
    <w:rsid w:val="006222EC"/>
    <w:rsid w:val="0064078B"/>
    <w:rsid w:val="00646E9B"/>
    <w:rsid w:val="00655746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42D87"/>
    <w:rsid w:val="0074592C"/>
    <w:rsid w:val="00753D25"/>
    <w:rsid w:val="00757477"/>
    <w:rsid w:val="00780607"/>
    <w:rsid w:val="007813B2"/>
    <w:rsid w:val="00783ADA"/>
    <w:rsid w:val="007C7D04"/>
    <w:rsid w:val="007D2068"/>
    <w:rsid w:val="007D3DBC"/>
    <w:rsid w:val="007E24A1"/>
    <w:rsid w:val="007E4B7B"/>
    <w:rsid w:val="007F0A27"/>
    <w:rsid w:val="00821830"/>
    <w:rsid w:val="00853E61"/>
    <w:rsid w:val="008760F1"/>
    <w:rsid w:val="00887A40"/>
    <w:rsid w:val="00887D38"/>
    <w:rsid w:val="00892A73"/>
    <w:rsid w:val="008C31D1"/>
    <w:rsid w:val="008C6742"/>
    <w:rsid w:val="008E0401"/>
    <w:rsid w:val="008E1380"/>
    <w:rsid w:val="008E79CD"/>
    <w:rsid w:val="008F3659"/>
    <w:rsid w:val="009139CA"/>
    <w:rsid w:val="00954373"/>
    <w:rsid w:val="00967EBE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C7F9F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134</cp:revision>
  <cp:lastPrinted>2023-06-26T08:56:00Z</cp:lastPrinted>
  <dcterms:created xsi:type="dcterms:W3CDTF">2020-03-25T08:12:00Z</dcterms:created>
  <dcterms:modified xsi:type="dcterms:W3CDTF">2023-08-22T08:40:00Z</dcterms:modified>
</cp:coreProperties>
</file>